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B4" w:rsidRDefault="00FE37B4" w:rsidP="00447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F73" w:rsidRPr="00447F73" w:rsidRDefault="00447F73" w:rsidP="00447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F73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</w:t>
      </w:r>
    </w:p>
    <w:p w:rsidR="00447F73" w:rsidRPr="00447F73" w:rsidRDefault="00447F73" w:rsidP="00447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F73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447F73" w:rsidRPr="00447F73" w:rsidRDefault="00447F73" w:rsidP="00447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F73">
        <w:rPr>
          <w:rFonts w:ascii="Times New Roman" w:hAnsi="Times New Roman" w:cs="Times New Roman"/>
          <w:b/>
          <w:sz w:val="24"/>
          <w:szCs w:val="24"/>
        </w:rPr>
        <w:t>ЦЕНТР РАЗВИТИЯ РЕБЕНКА - ДЕТСКИЙ САД 14</w:t>
      </w:r>
    </w:p>
    <w:p w:rsidR="00447F73" w:rsidRPr="00447F73" w:rsidRDefault="00447F73" w:rsidP="00447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7F73">
        <w:rPr>
          <w:rFonts w:ascii="Times New Roman" w:hAnsi="Times New Roman" w:cs="Times New Roman"/>
          <w:b/>
          <w:sz w:val="24"/>
          <w:szCs w:val="24"/>
        </w:rPr>
        <w:t>( МДОУ</w:t>
      </w:r>
      <w:proofErr w:type="gramEnd"/>
      <w:r w:rsidRPr="00447F73">
        <w:rPr>
          <w:rFonts w:ascii="Times New Roman" w:hAnsi="Times New Roman" w:cs="Times New Roman"/>
          <w:b/>
          <w:sz w:val="24"/>
          <w:szCs w:val="24"/>
        </w:rPr>
        <w:t xml:space="preserve"> центр развития ребенка - детский сад № 14 )</w:t>
      </w:r>
    </w:p>
    <w:p w:rsidR="00447F73" w:rsidRPr="00447F73" w:rsidRDefault="00447F73" w:rsidP="00447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F73">
        <w:rPr>
          <w:rFonts w:ascii="Times New Roman" w:hAnsi="Times New Roman" w:cs="Times New Roman"/>
          <w:b/>
          <w:sz w:val="24"/>
          <w:szCs w:val="24"/>
        </w:rPr>
        <w:t>301607, Россия, Тульская область, Узловский район, город Узловая</w:t>
      </w:r>
    </w:p>
    <w:p w:rsidR="00447F73" w:rsidRPr="00447F73" w:rsidRDefault="00447F73" w:rsidP="00447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F73">
        <w:rPr>
          <w:rFonts w:ascii="Times New Roman" w:hAnsi="Times New Roman" w:cs="Times New Roman"/>
          <w:b/>
          <w:sz w:val="24"/>
          <w:szCs w:val="24"/>
        </w:rPr>
        <w:t>улица Магистральная, 45а</w:t>
      </w:r>
    </w:p>
    <w:p w:rsidR="00447F73" w:rsidRPr="00447F73" w:rsidRDefault="00447F73" w:rsidP="00447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F73">
        <w:rPr>
          <w:rFonts w:ascii="Times New Roman" w:hAnsi="Times New Roman" w:cs="Times New Roman"/>
          <w:b/>
          <w:sz w:val="24"/>
          <w:szCs w:val="24"/>
        </w:rPr>
        <w:t>Телефон (48731)6-34-88</w:t>
      </w:r>
    </w:p>
    <w:p w:rsidR="00447F73" w:rsidRDefault="00447F73" w:rsidP="00447F73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47F73" w:rsidRDefault="00447F73" w:rsidP="00447F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                                </w:t>
      </w:r>
      <w:r w:rsidR="00230752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Утверждено</w:t>
      </w:r>
      <w:r w:rsidR="00A65962" w:rsidRPr="00A65962">
        <w:rPr>
          <w:rFonts w:ascii="Times New Roman" w:hAnsi="Times New Roman"/>
          <w:sz w:val="24"/>
          <w:szCs w:val="24"/>
        </w:rPr>
        <w:t xml:space="preserve"> </w:t>
      </w:r>
      <w:r w:rsidR="00A65962">
        <w:rPr>
          <w:rFonts w:ascii="Times New Roman" w:hAnsi="Times New Roman"/>
          <w:sz w:val="24"/>
          <w:szCs w:val="24"/>
        </w:rPr>
        <w:t>приказом</w:t>
      </w:r>
    </w:p>
    <w:p w:rsidR="00447F73" w:rsidRDefault="00447F73" w:rsidP="00447F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общим собранием                </w:t>
      </w:r>
      <w:r w:rsidR="00230752">
        <w:rPr>
          <w:rFonts w:ascii="Times New Roman" w:hAnsi="Times New Roman"/>
          <w:sz w:val="24"/>
          <w:szCs w:val="24"/>
        </w:rPr>
        <w:t xml:space="preserve">                           </w:t>
      </w:r>
      <w:r w:rsidR="00A659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МДОУ центру развития ребенка-</w:t>
      </w:r>
      <w:r w:rsidR="00230752">
        <w:rPr>
          <w:rFonts w:ascii="Times New Roman" w:hAnsi="Times New Roman"/>
          <w:sz w:val="24"/>
          <w:szCs w:val="24"/>
        </w:rPr>
        <w:t>д/с</w:t>
      </w:r>
      <w:r w:rsidR="00981820">
        <w:rPr>
          <w:rFonts w:ascii="Times New Roman" w:hAnsi="Times New Roman"/>
          <w:sz w:val="24"/>
          <w:szCs w:val="24"/>
        </w:rPr>
        <w:t xml:space="preserve"> №</w:t>
      </w:r>
      <w:r w:rsidR="00230752">
        <w:rPr>
          <w:rFonts w:ascii="Times New Roman" w:hAnsi="Times New Roman"/>
          <w:sz w:val="24"/>
          <w:szCs w:val="24"/>
        </w:rPr>
        <w:t>14</w:t>
      </w:r>
    </w:p>
    <w:p w:rsidR="00447F73" w:rsidRPr="00BE4394" w:rsidRDefault="00447F73" w:rsidP="00447F7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протокол  от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r w:rsidR="000D46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4                 </w:t>
      </w:r>
      <w:r w:rsidR="00230752">
        <w:rPr>
          <w:rFonts w:ascii="Times New Roman" w:hAnsi="Times New Roman"/>
          <w:sz w:val="24"/>
          <w:szCs w:val="24"/>
        </w:rPr>
        <w:t xml:space="preserve">                            </w:t>
      </w:r>
      <w:r w:rsidR="00986E30">
        <w:rPr>
          <w:rFonts w:ascii="Times New Roman" w:hAnsi="Times New Roman" w:cs="Times New Roman"/>
          <w:sz w:val="24"/>
          <w:szCs w:val="24"/>
        </w:rPr>
        <w:t>от 1</w:t>
      </w:r>
      <w:bookmarkStart w:id="0" w:name="_GoBack"/>
      <w:bookmarkEnd w:id="0"/>
      <w:r w:rsidR="005B67D4">
        <w:rPr>
          <w:rFonts w:ascii="Times New Roman" w:hAnsi="Times New Roman" w:cs="Times New Roman"/>
          <w:sz w:val="24"/>
          <w:szCs w:val="24"/>
        </w:rPr>
        <w:t>0.01.2022 г. № 6</w:t>
      </w:r>
      <w:r w:rsidRPr="00BE4394">
        <w:rPr>
          <w:rFonts w:ascii="Times New Roman" w:hAnsi="Times New Roman" w:cs="Times New Roman"/>
          <w:sz w:val="24"/>
          <w:szCs w:val="24"/>
        </w:rPr>
        <w:t>-д</w:t>
      </w:r>
    </w:p>
    <w:p w:rsidR="00447F73" w:rsidRDefault="00986E30" w:rsidP="00447F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D46C9">
        <w:rPr>
          <w:rFonts w:ascii="Times New Roman" w:hAnsi="Times New Roman"/>
          <w:sz w:val="24"/>
          <w:szCs w:val="24"/>
        </w:rPr>
        <w:t>0.01.2022</w:t>
      </w:r>
      <w:r w:rsidR="00447F73">
        <w:rPr>
          <w:rFonts w:ascii="Times New Roman" w:hAnsi="Times New Roman"/>
          <w:sz w:val="24"/>
          <w:szCs w:val="24"/>
        </w:rPr>
        <w:t xml:space="preserve"> г.                            </w:t>
      </w:r>
    </w:p>
    <w:p w:rsidR="00447F73" w:rsidRDefault="00447F73" w:rsidP="00447F73">
      <w:pPr>
        <w:pStyle w:val="a3"/>
        <w:rPr>
          <w:rFonts w:ascii="Times New Roman" w:hAnsi="Times New Roman"/>
          <w:sz w:val="24"/>
          <w:szCs w:val="24"/>
        </w:rPr>
      </w:pPr>
    </w:p>
    <w:p w:rsidR="00447F73" w:rsidRDefault="00447F73" w:rsidP="00447F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230752">
        <w:rPr>
          <w:rFonts w:ascii="Times New Roman" w:hAnsi="Times New Roman"/>
          <w:sz w:val="24"/>
          <w:szCs w:val="24"/>
        </w:rPr>
        <w:t xml:space="preserve">                          </w:t>
      </w:r>
      <w:r w:rsidR="005B67D4">
        <w:rPr>
          <w:rFonts w:ascii="Times New Roman" w:hAnsi="Times New Roman"/>
          <w:sz w:val="24"/>
          <w:szCs w:val="24"/>
        </w:rPr>
        <w:t xml:space="preserve">зам. заведующего по </w:t>
      </w:r>
      <w:proofErr w:type="spellStart"/>
      <w:r w:rsidR="005B67D4">
        <w:rPr>
          <w:rFonts w:ascii="Times New Roman" w:hAnsi="Times New Roman"/>
          <w:sz w:val="24"/>
          <w:szCs w:val="24"/>
        </w:rPr>
        <w:t>ВиМР</w:t>
      </w:r>
      <w:proofErr w:type="spellEnd"/>
      <w:r w:rsidR="005B67D4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5B67D4">
        <w:rPr>
          <w:rFonts w:ascii="Times New Roman" w:hAnsi="Times New Roman"/>
          <w:sz w:val="24"/>
          <w:szCs w:val="24"/>
        </w:rPr>
        <w:t>Е.С.Сиренко</w:t>
      </w:r>
      <w:proofErr w:type="spellEnd"/>
    </w:p>
    <w:p w:rsidR="00447F73" w:rsidRPr="000A2299" w:rsidRDefault="00447F73" w:rsidP="00447F73">
      <w:pPr>
        <w:pStyle w:val="Style7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447F73" w:rsidRPr="00C75DB2" w:rsidRDefault="00447F73" w:rsidP="00447F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F73" w:rsidRPr="00C75DB2" w:rsidRDefault="00447F73" w:rsidP="00447F73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sz w:val="24"/>
        </w:rPr>
      </w:pPr>
      <w:r w:rsidRPr="00C75DB2">
        <w:rPr>
          <w:rStyle w:val="FontStyle14"/>
          <w:rFonts w:ascii="Times New Roman" w:hAnsi="Times New Roman" w:cs="Times New Roman"/>
          <w:b w:val="0"/>
          <w:bCs/>
          <w:sz w:val="24"/>
        </w:rPr>
        <w:t xml:space="preserve">Согласовано   </w:t>
      </w:r>
    </w:p>
    <w:p w:rsidR="00447F73" w:rsidRPr="00C75DB2" w:rsidRDefault="00447F73" w:rsidP="00447F73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bCs/>
          <w:sz w:val="24"/>
        </w:rPr>
      </w:pPr>
      <w:proofErr w:type="gramStart"/>
      <w:r w:rsidRPr="00C75DB2">
        <w:rPr>
          <w:rStyle w:val="FontStyle14"/>
          <w:rFonts w:ascii="Times New Roman" w:hAnsi="Times New Roman" w:cs="Times New Roman"/>
          <w:b w:val="0"/>
          <w:bCs/>
          <w:sz w:val="24"/>
        </w:rPr>
        <w:t>с профсоюзной организаций</w:t>
      </w:r>
      <w:proofErr w:type="gramEnd"/>
    </w:p>
    <w:p w:rsidR="00447F73" w:rsidRPr="00C75DB2" w:rsidRDefault="00447F73" w:rsidP="00447F73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bCs/>
          <w:sz w:val="24"/>
        </w:rPr>
      </w:pPr>
      <w:r w:rsidRPr="00C75DB2">
        <w:rPr>
          <w:rStyle w:val="FontStyle14"/>
          <w:rFonts w:ascii="Times New Roman" w:hAnsi="Times New Roman" w:cs="Times New Roman"/>
          <w:b w:val="0"/>
          <w:bCs/>
          <w:sz w:val="24"/>
        </w:rPr>
        <w:t>председатель профсоюзного комитета</w:t>
      </w:r>
    </w:p>
    <w:p w:rsidR="00447F73" w:rsidRPr="00C75DB2" w:rsidRDefault="00447F73" w:rsidP="00447F73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sz w:val="24"/>
        </w:rPr>
      </w:pPr>
      <w:r w:rsidRPr="00C75DB2">
        <w:rPr>
          <w:rStyle w:val="FontStyle14"/>
          <w:rFonts w:ascii="Times New Roman" w:hAnsi="Times New Roman" w:cs="Times New Roman"/>
          <w:b w:val="0"/>
          <w:bCs/>
          <w:sz w:val="24"/>
        </w:rPr>
        <w:t xml:space="preserve"> __________________</w:t>
      </w:r>
      <w:proofErr w:type="spellStart"/>
      <w:r w:rsidRPr="00C75DB2">
        <w:rPr>
          <w:rStyle w:val="FontStyle14"/>
          <w:rFonts w:ascii="Times New Roman" w:hAnsi="Times New Roman" w:cs="Times New Roman"/>
          <w:b w:val="0"/>
          <w:bCs/>
          <w:sz w:val="24"/>
        </w:rPr>
        <w:t>Т.В.Раева</w:t>
      </w:r>
      <w:proofErr w:type="spellEnd"/>
    </w:p>
    <w:p w:rsidR="00447F73" w:rsidRDefault="00447F73" w:rsidP="00447F73"/>
    <w:p w:rsidR="00447F73" w:rsidRDefault="00447F73" w:rsidP="00447F73"/>
    <w:p w:rsidR="00447F73" w:rsidRDefault="00447F73" w:rsidP="00447F73"/>
    <w:p w:rsidR="00447F73" w:rsidRDefault="00447F73" w:rsidP="00447F73"/>
    <w:p w:rsidR="00447F73" w:rsidRDefault="00447F73" w:rsidP="00447F73">
      <w:pPr>
        <w:jc w:val="center"/>
        <w:rPr>
          <w:rFonts w:ascii="Times New Roman" w:hAnsi="Times New Roman"/>
          <w:b/>
          <w:sz w:val="72"/>
          <w:szCs w:val="72"/>
        </w:rPr>
      </w:pPr>
      <w:r w:rsidRPr="00647456">
        <w:rPr>
          <w:rFonts w:ascii="Times New Roman" w:hAnsi="Times New Roman"/>
          <w:b/>
          <w:sz w:val="72"/>
          <w:szCs w:val="72"/>
        </w:rPr>
        <w:t>Положение о конфликте интересов</w:t>
      </w:r>
    </w:p>
    <w:p w:rsidR="00447F73" w:rsidRDefault="00447F73" w:rsidP="00447F73">
      <w:pPr>
        <w:jc w:val="center"/>
        <w:rPr>
          <w:rFonts w:ascii="Times New Roman" w:hAnsi="Times New Roman"/>
          <w:b/>
          <w:sz w:val="72"/>
          <w:szCs w:val="72"/>
        </w:rPr>
      </w:pPr>
    </w:p>
    <w:p w:rsidR="00447F73" w:rsidRDefault="00447F73" w:rsidP="00447F73">
      <w:pPr>
        <w:jc w:val="center"/>
        <w:rPr>
          <w:rFonts w:ascii="Times New Roman" w:hAnsi="Times New Roman"/>
          <w:b/>
          <w:sz w:val="72"/>
          <w:szCs w:val="72"/>
        </w:rPr>
      </w:pPr>
    </w:p>
    <w:p w:rsidR="00447F73" w:rsidRDefault="00447F73" w:rsidP="00447F73">
      <w:pPr>
        <w:jc w:val="center"/>
        <w:rPr>
          <w:rFonts w:ascii="Times New Roman" w:hAnsi="Times New Roman"/>
          <w:b/>
          <w:sz w:val="72"/>
          <w:szCs w:val="72"/>
        </w:rPr>
      </w:pPr>
    </w:p>
    <w:p w:rsidR="00447F73" w:rsidRDefault="00447F73" w:rsidP="00447F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7F73" w:rsidRDefault="00447F73" w:rsidP="00447F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7F73" w:rsidRPr="00447F73" w:rsidRDefault="00447F73" w:rsidP="00447F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7F73" w:rsidRDefault="00447F73" w:rsidP="00447F73">
      <w:pPr>
        <w:jc w:val="center"/>
        <w:rPr>
          <w:rFonts w:ascii="Times New Roman" w:hAnsi="Times New Roman"/>
          <w:sz w:val="28"/>
          <w:szCs w:val="28"/>
        </w:rPr>
      </w:pPr>
      <w:r w:rsidRPr="00647456">
        <w:rPr>
          <w:rFonts w:ascii="Times New Roman" w:hAnsi="Times New Roman"/>
          <w:sz w:val="28"/>
          <w:szCs w:val="28"/>
        </w:rPr>
        <w:t>г. Узловая</w:t>
      </w:r>
    </w:p>
    <w:p w:rsidR="00447F73" w:rsidRPr="00EC667D" w:rsidRDefault="00447F73" w:rsidP="00EC6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67D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447F73" w:rsidRPr="00EC667D" w:rsidRDefault="00447F73" w:rsidP="00DB6D06">
      <w:pPr>
        <w:jc w:val="both"/>
        <w:rPr>
          <w:rFonts w:ascii="Times New Roman" w:hAnsi="Times New Roman" w:cs="Times New Roman"/>
          <w:sz w:val="26"/>
          <w:szCs w:val="26"/>
        </w:rPr>
      </w:pPr>
      <w:r w:rsidRPr="00EC667D">
        <w:rPr>
          <w:rFonts w:ascii="Times New Roman" w:hAnsi="Times New Roman" w:cs="Times New Roman"/>
          <w:sz w:val="26"/>
          <w:szCs w:val="26"/>
        </w:rPr>
        <w:t xml:space="preserve">1. Положение о конфликте интересов работников (далее – Положение) в муниципальном дошкольном образовательном учреждении центе развития ребенка – детском саду № 14 дополнительного образования» </w:t>
      </w:r>
      <w:r w:rsidR="00EC667D" w:rsidRPr="00EC667D">
        <w:rPr>
          <w:rFonts w:ascii="Times New Roman" w:hAnsi="Times New Roman" w:cs="Times New Roman"/>
          <w:sz w:val="26"/>
          <w:szCs w:val="26"/>
        </w:rPr>
        <w:t>(далее МДОУ</w:t>
      </w:r>
      <w:r w:rsidRPr="00EC667D">
        <w:rPr>
          <w:rFonts w:ascii="Times New Roman" w:hAnsi="Times New Roman" w:cs="Times New Roman"/>
          <w:sz w:val="26"/>
          <w:szCs w:val="26"/>
        </w:rPr>
        <w:t>) разработано на основе Федерального закона от 29.12.2012 №273-ФЗ «Об образовании в Российской Федерации» (глава 1 статья 2 пункт 33, глава 5 статьи 47, 48). Федерального закона от 25.12.2008 № 273-ФЗ «О противодействии коррупции» (с изменениями на 31 июля 2020 года), Методических рекомендаций по разработке и принятию организациями мер по предупреждению и противодействию коррупции, иных нормативных правовых актов Российской Федерации, Кодекса этики и служебного поведения работников МДОУ и основано на общепризнанных нравственных принципах и нормах российского общества и государства.</w:t>
      </w:r>
    </w:p>
    <w:p w:rsidR="00CE15D7" w:rsidRPr="00EC667D" w:rsidRDefault="00447F73" w:rsidP="00DB6D06">
      <w:pPr>
        <w:jc w:val="both"/>
        <w:rPr>
          <w:rFonts w:ascii="Times New Roman" w:hAnsi="Times New Roman" w:cs="Times New Roman"/>
          <w:sz w:val="26"/>
          <w:szCs w:val="26"/>
        </w:rPr>
      </w:pPr>
      <w:r w:rsidRPr="00EC667D">
        <w:rPr>
          <w:rFonts w:ascii="Times New Roman" w:hAnsi="Times New Roman" w:cs="Times New Roman"/>
          <w:sz w:val="26"/>
          <w:szCs w:val="26"/>
        </w:rPr>
        <w:t xml:space="preserve"> 1.2. Целью Положения о конфликте интересов является регулирование и предотвращение конфликта интересов в деятельности работников МДОУ и возможных негативных последствий конфликта интересов для самого учреждения. 1.3. 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</w:t>
      </w:r>
      <w:r w:rsidRPr="00EC667D">
        <w:rPr>
          <w:sz w:val="26"/>
          <w:szCs w:val="26"/>
        </w:rPr>
        <w:t xml:space="preserve"> </w:t>
      </w:r>
      <w:r w:rsidRPr="00EC667D">
        <w:rPr>
          <w:rFonts w:ascii="Times New Roman" w:hAnsi="Times New Roman" w:cs="Times New Roman"/>
          <w:sz w:val="26"/>
          <w:szCs w:val="26"/>
        </w:rPr>
        <w:t>решения</w:t>
      </w:r>
    </w:p>
    <w:p w:rsidR="00EC667D" w:rsidRPr="00B1535C" w:rsidRDefault="00EC667D" w:rsidP="00B15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35C">
        <w:rPr>
          <w:rFonts w:ascii="Times New Roman" w:hAnsi="Times New Roman" w:cs="Times New Roman"/>
          <w:b/>
          <w:sz w:val="28"/>
          <w:szCs w:val="28"/>
        </w:rPr>
        <w:t>2. Используемые в положении понятия и определения.</w:t>
      </w:r>
    </w:p>
    <w:p w:rsidR="00EC667D" w:rsidRPr="00EC667D" w:rsidRDefault="00EC667D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67D">
        <w:rPr>
          <w:rFonts w:ascii="Times New Roman" w:hAnsi="Times New Roman" w:cs="Times New Roman"/>
          <w:b/>
          <w:sz w:val="26"/>
          <w:szCs w:val="26"/>
        </w:rPr>
        <w:t xml:space="preserve">         Конфликт интересов</w:t>
      </w:r>
      <w:r w:rsidRPr="00EC667D">
        <w:rPr>
          <w:rFonts w:ascii="Times New Roman" w:hAnsi="Times New Roman" w:cs="Times New Roman"/>
          <w:sz w:val="26"/>
          <w:szCs w:val="26"/>
        </w:rPr>
        <w:t xml:space="preserve"> – ситуация, при которой личная заинтересованность (прямая или косвенная) </w:t>
      </w:r>
      <w:r w:rsidR="0088504C">
        <w:rPr>
          <w:rFonts w:ascii="Times New Roman" w:hAnsi="Times New Roman" w:cs="Times New Roman"/>
          <w:sz w:val="26"/>
          <w:szCs w:val="26"/>
        </w:rPr>
        <w:t>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Pr="00EC66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C667D" w:rsidRPr="00EC667D" w:rsidRDefault="00EC667D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67D">
        <w:rPr>
          <w:rFonts w:ascii="Times New Roman" w:hAnsi="Times New Roman" w:cs="Times New Roman"/>
          <w:b/>
          <w:sz w:val="26"/>
          <w:szCs w:val="26"/>
        </w:rPr>
        <w:t xml:space="preserve">      Личная заинтересованность работника </w:t>
      </w:r>
      <w:r w:rsidRPr="00EC667D">
        <w:rPr>
          <w:rFonts w:ascii="Times New Roman" w:hAnsi="Times New Roman" w:cs="Times New Roman"/>
          <w:sz w:val="26"/>
          <w:szCs w:val="26"/>
        </w:rPr>
        <w:t xml:space="preserve">(представителя учреждения) –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EC667D" w:rsidRDefault="00EC667D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67D">
        <w:rPr>
          <w:rFonts w:ascii="Times New Roman" w:hAnsi="Times New Roman" w:cs="Times New Roman"/>
          <w:b/>
          <w:sz w:val="26"/>
          <w:szCs w:val="26"/>
        </w:rPr>
        <w:t xml:space="preserve">      Положение о конфликте интересов</w:t>
      </w:r>
      <w:r w:rsidRPr="00EC667D">
        <w:rPr>
          <w:rFonts w:ascii="Times New Roman" w:hAnsi="Times New Roman" w:cs="Times New Roman"/>
          <w:sz w:val="26"/>
          <w:szCs w:val="26"/>
        </w:rPr>
        <w:t xml:space="preserve">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88504C" w:rsidRPr="00EC667D" w:rsidRDefault="0088504C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667D" w:rsidRDefault="00EC667D" w:rsidP="00B1535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35C">
        <w:rPr>
          <w:rFonts w:ascii="Times New Roman" w:hAnsi="Times New Roman" w:cs="Times New Roman"/>
          <w:b/>
          <w:sz w:val="28"/>
          <w:szCs w:val="28"/>
        </w:rPr>
        <w:t>3. Основные принципы управления конфликтом интересов</w:t>
      </w:r>
    </w:p>
    <w:p w:rsidR="0088504C" w:rsidRPr="00B1535C" w:rsidRDefault="0088504C" w:rsidP="00B1535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67D" w:rsidRPr="00EC667D" w:rsidRDefault="00EC667D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67D">
        <w:rPr>
          <w:rFonts w:ascii="Times New Roman" w:hAnsi="Times New Roman" w:cs="Times New Roman"/>
          <w:sz w:val="26"/>
          <w:szCs w:val="26"/>
        </w:rPr>
        <w:t xml:space="preserve">3.1. В основу работы по управлению конфликтом интересов в учреждении могут быть положены следующие принципы:  </w:t>
      </w:r>
    </w:p>
    <w:p w:rsidR="00EC667D" w:rsidRPr="00EC667D" w:rsidRDefault="00EC667D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67D">
        <w:rPr>
          <w:rFonts w:ascii="Times New Roman" w:hAnsi="Times New Roman" w:cs="Times New Roman"/>
          <w:sz w:val="26"/>
          <w:szCs w:val="26"/>
        </w:rPr>
        <w:t xml:space="preserve">   - обязательность раскрытия сведений о реальном или потенциальном конфликте интересов; </w:t>
      </w:r>
    </w:p>
    <w:p w:rsidR="00EC667D" w:rsidRPr="00EC667D" w:rsidRDefault="00EC667D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67D">
        <w:rPr>
          <w:rFonts w:ascii="Times New Roman" w:hAnsi="Times New Roman" w:cs="Times New Roman"/>
          <w:sz w:val="26"/>
          <w:szCs w:val="26"/>
        </w:rPr>
        <w:t xml:space="preserve">   - индивидуальное рассмотрение и оценка </w:t>
      </w:r>
      <w:proofErr w:type="spellStart"/>
      <w:r w:rsidRPr="00EC667D">
        <w:rPr>
          <w:rFonts w:ascii="Times New Roman" w:hAnsi="Times New Roman" w:cs="Times New Roman"/>
          <w:sz w:val="26"/>
          <w:szCs w:val="26"/>
        </w:rPr>
        <w:t>репутационных</w:t>
      </w:r>
      <w:proofErr w:type="spellEnd"/>
      <w:r w:rsidRPr="00EC667D">
        <w:rPr>
          <w:rFonts w:ascii="Times New Roman" w:hAnsi="Times New Roman" w:cs="Times New Roman"/>
          <w:sz w:val="26"/>
          <w:szCs w:val="26"/>
        </w:rPr>
        <w:t xml:space="preserve"> рисков для учреждения при выявлении каждого конфликта интересов и его урегулирование; </w:t>
      </w:r>
    </w:p>
    <w:p w:rsidR="00EC667D" w:rsidRPr="00EC667D" w:rsidRDefault="00EC667D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67D">
        <w:rPr>
          <w:rFonts w:ascii="Times New Roman" w:hAnsi="Times New Roman" w:cs="Times New Roman"/>
          <w:sz w:val="26"/>
          <w:szCs w:val="26"/>
        </w:rPr>
        <w:t xml:space="preserve">  - конфиденциальность процесса раскрытия сведений о конфликте интересов и процесса его урегулирования; </w:t>
      </w:r>
    </w:p>
    <w:p w:rsidR="00EC667D" w:rsidRPr="00EC667D" w:rsidRDefault="00EC667D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67D">
        <w:rPr>
          <w:rFonts w:ascii="Times New Roman" w:hAnsi="Times New Roman" w:cs="Times New Roman"/>
          <w:sz w:val="26"/>
          <w:szCs w:val="26"/>
        </w:rPr>
        <w:t xml:space="preserve">  - соблюдение баланса интересов учреждения и работника при урегулировании конфликта интересов; </w:t>
      </w:r>
    </w:p>
    <w:p w:rsidR="00EC667D" w:rsidRDefault="00EC667D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67D">
        <w:rPr>
          <w:rFonts w:ascii="Times New Roman" w:hAnsi="Times New Roman" w:cs="Times New Roman"/>
          <w:sz w:val="26"/>
          <w:szCs w:val="26"/>
        </w:rPr>
        <w:lastRenderedPageBreak/>
        <w:t xml:space="preserve">  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</w:t>
      </w:r>
    </w:p>
    <w:p w:rsidR="0088504C" w:rsidRPr="00EC667D" w:rsidRDefault="0088504C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6D06" w:rsidRDefault="00EC667D" w:rsidP="00DB6D06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667D">
        <w:rPr>
          <w:rFonts w:ascii="Times New Roman" w:hAnsi="Times New Roman" w:cs="Times New Roman"/>
          <w:b/>
          <w:sz w:val="28"/>
          <w:szCs w:val="28"/>
        </w:rPr>
        <w:t>4.Круг лиц</w:t>
      </w:r>
      <w:r w:rsidR="0088504C">
        <w:rPr>
          <w:rFonts w:ascii="Times New Roman" w:hAnsi="Times New Roman" w:cs="Times New Roman"/>
          <w:b/>
          <w:sz w:val="28"/>
          <w:szCs w:val="28"/>
        </w:rPr>
        <w:t>,</w:t>
      </w:r>
      <w:r w:rsidRPr="00EC667D">
        <w:rPr>
          <w:rFonts w:ascii="Times New Roman" w:hAnsi="Times New Roman" w:cs="Times New Roman"/>
          <w:b/>
          <w:sz w:val="28"/>
          <w:szCs w:val="28"/>
        </w:rPr>
        <w:t xml:space="preserve"> подпадающих под действие Положения.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67D">
        <w:rPr>
          <w:rFonts w:ascii="Times New Roman" w:hAnsi="Times New Roman" w:cs="Times New Roman"/>
          <w:b/>
          <w:sz w:val="28"/>
          <w:szCs w:val="28"/>
        </w:rPr>
        <w:t>Конфликтные ситуации.</w:t>
      </w:r>
      <w:r w:rsidRPr="00EC66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504C" w:rsidRDefault="0088504C" w:rsidP="00DB6D06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5374" w:rsidRDefault="00EC667D" w:rsidP="00B1535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C667D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EC667D">
        <w:rPr>
          <w:rFonts w:ascii="Times New Roman" w:hAnsi="Times New Roman" w:cs="Times New Roman"/>
          <w:sz w:val="26"/>
          <w:szCs w:val="26"/>
        </w:rPr>
        <w:t>1.Действие</w:t>
      </w:r>
      <w:proofErr w:type="gramEnd"/>
      <w:r w:rsidRPr="00EC667D">
        <w:rPr>
          <w:rFonts w:ascii="Times New Roman" w:hAnsi="Times New Roman" w:cs="Times New Roman"/>
          <w:sz w:val="26"/>
          <w:szCs w:val="26"/>
        </w:rPr>
        <w:t xml:space="preserve"> Положения распространяется на всех работников</w:t>
      </w:r>
      <w:r>
        <w:rPr>
          <w:rFonts w:ascii="Times New Roman" w:hAnsi="Times New Roman" w:cs="Times New Roman"/>
          <w:sz w:val="26"/>
          <w:szCs w:val="26"/>
        </w:rPr>
        <w:t xml:space="preserve"> МДОУ</w:t>
      </w:r>
      <w:r w:rsidRPr="00EC667D">
        <w:rPr>
          <w:rFonts w:ascii="Times New Roman" w:hAnsi="Times New Roman" w:cs="Times New Roman"/>
          <w:sz w:val="26"/>
          <w:szCs w:val="26"/>
        </w:rPr>
        <w:t xml:space="preserve"> вне зависимости от уровня занимаемой должности. Обязаны соблюдать Положение также физические лица, сотрудничающие с учреждением.</w:t>
      </w:r>
    </w:p>
    <w:p w:rsidR="00A05374" w:rsidRDefault="00EC667D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67D">
        <w:rPr>
          <w:rFonts w:ascii="Times New Roman" w:hAnsi="Times New Roman" w:cs="Times New Roman"/>
          <w:sz w:val="26"/>
          <w:szCs w:val="26"/>
        </w:rPr>
        <w:t xml:space="preserve">4.2. В наиболее вероятных ситуациях конфликта интересов может оказаться педагогический работник в процессе выполнения своих должностных обязанностей: </w:t>
      </w:r>
      <w:r w:rsidR="00A053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5374" w:rsidRDefault="00A0537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667D" w:rsidRPr="00EC667D">
        <w:rPr>
          <w:rFonts w:ascii="Times New Roman" w:hAnsi="Times New Roman" w:cs="Times New Roman"/>
          <w:sz w:val="26"/>
          <w:szCs w:val="26"/>
        </w:rPr>
        <w:t xml:space="preserve">получение подарков или услуги; </w:t>
      </w:r>
    </w:p>
    <w:p w:rsidR="00A05374" w:rsidRDefault="00A0537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667D" w:rsidRPr="00EC667D">
        <w:rPr>
          <w:rFonts w:ascii="Times New Roman" w:hAnsi="Times New Roman" w:cs="Times New Roman"/>
          <w:sz w:val="26"/>
          <w:szCs w:val="26"/>
        </w:rPr>
        <w:t xml:space="preserve">работник собирает деньги на нужды учреждения; </w:t>
      </w:r>
    </w:p>
    <w:p w:rsidR="00A05374" w:rsidRDefault="00A0537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C667D" w:rsidRPr="00EC667D">
        <w:rPr>
          <w:rFonts w:ascii="Times New Roman" w:hAnsi="Times New Roman" w:cs="Times New Roman"/>
          <w:sz w:val="26"/>
          <w:szCs w:val="26"/>
        </w:rPr>
        <w:t xml:space="preserve">работник участвует в жюри конкурсных мероприятий, олимпиад с участием своих обучающихся; </w:t>
      </w:r>
    </w:p>
    <w:p w:rsidR="00A05374" w:rsidRDefault="00A0537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EC667D" w:rsidRPr="00EC667D">
        <w:rPr>
          <w:rFonts w:ascii="Times New Roman" w:hAnsi="Times New Roman" w:cs="Times New Roman"/>
          <w:sz w:val="26"/>
          <w:szCs w:val="26"/>
        </w:rPr>
        <w:t xml:space="preserve">нарушение установленных в учреждении запретов (передача третьим лицам персональных данных или информации, касающейся участников образовательных отношений, сбор денежных средств на нужды учреждения и т.п.) </w:t>
      </w:r>
    </w:p>
    <w:p w:rsidR="00A05374" w:rsidRDefault="00EC667D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67D">
        <w:rPr>
          <w:rFonts w:ascii="Times New Roman" w:hAnsi="Times New Roman" w:cs="Times New Roman"/>
          <w:sz w:val="26"/>
          <w:szCs w:val="26"/>
        </w:rPr>
        <w:t xml:space="preserve">4.3.Работники должны соблюдать интересы </w:t>
      </w:r>
      <w:r w:rsidR="00A05374">
        <w:rPr>
          <w:rFonts w:ascii="Times New Roman" w:hAnsi="Times New Roman" w:cs="Times New Roman"/>
          <w:sz w:val="26"/>
          <w:szCs w:val="26"/>
        </w:rPr>
        <w:t xml:space="preserve"> МДОУ</w:t>
      </w:r>
      <w:r w:rsidRPr="00EC667D">
        <w:rPr>
          <w:rFonts w:ascii="Times New Roman" w:hAnsi="Times New Roman" w:cs="Times New Roman"/>
          <w:sz w:val="26"/>
          <w:szCs w:val="26"/>
        </w:rPr>
        <w:t xml:space="preserve">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учреждения. </w:t>
      </w:r>
    </w:p>
    <w:p w:rsidR="00EC667D" w:rsidRDefault="00EC667D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67D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EC667D">
        <w:rPr>
          <w:rFonts w:ascii="Times New Roman" w:hAnsi="Times New Roman" w:cs="Times New Roman"/>
          <w:sz w:val="26"/>
          <w:szCs w:val="26"/>
        </w:rPr>
        <w:t>4.Работники</w:t>
      </w:r>
      <w:proofErr w:type="gramEnd"/>
      <w:r w:rsidRPr="00EC667D">
        <w:rPr>
          <w:rFonts w:ascii="Times New Roman" w:hAnsi="Times New Roman" w:cs="Times New Roman"/>
          <w:sz w:val="26"/>
          <w:szCs w:val="26"/>
        </w:rPr>
        <w:t xml:space="preserve"> должны избегать любых конфликтов интересов, должны быть независимы от конфликта интересов, затрагивающих учреждение.</w:t>
      </w:r>
    </w:p>
    <w:p w:rsidR="0088504C" w:rsidRDefault="0088504C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5374" w:rsidRDefault="00A05374" w:rsidP="00DB6D0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374">
        <w:rPr>
          <w:rFonts w:ascii="Times New Roman" w:hAnsi="Times New Roman" w:cs="Times New Roman"/>
          <w:b/>
          <w:sz w:val="28"/>
          <w:szCs w:val="28"/>
        </w:rPr>
        <w:t>5. Меры по предотвращению конфликтов интересов</w:t>
      </w:r>
    </w:p>
    <w:p w:rsidR="0088504C" w:rsidRDefault="0088504C" w:rsidP="00DB6D06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5374" w:rsidRDefault="00A0537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5374">
        <w:rPr>
          <w:rFonts w:ascii="Times New Roman" w:hAnsi="Times New Roman" w:cs="Times New Roman"/>
          <w:sz w:val="26"/>
          <w:szCs w:val="26"/>
        </w:rPr>
        <w:t xml:space="preserve"> 5.</w:t>
      </w:r>
      <w:proofErr w:type="gramStart"/>
      <w:r w:rsidRPr="00A05374">
        <w:rPr>
          <w:rFonts w:ascii="Times New Roman" w:hAnsi="Times New Roman" w:cs="Times New Roman"/>
          <w:sz w:val="26"/>
          <w:szCs w:val="26"/>
        </w:rPr>
        <w:t>1.Основными</w:t>
      </w:r>
      <w:proofErr w:type="gramEnd"/>
      <w:r w:rsidRPr="00A05374">
        <w:rPr>
          <w:rFonts w:ascii="Times New Roman" w:hAnsi="Times New Roman" w:cs="Times New Roman"/>
          <w:sz w:val="26"/>
          <w:szCs w:val="26"/>
        </w:rPr>
        <w:t xml:space="preserve"> мерами по предотвращению конфликтов интересов являются: </w:t>
      </w:r>
    </w:p>
    <w:p w:rsidR="00A05374" w:rsidRDefault="00A0537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Pr="00A05374">
        <w:rPr>
          <w:rFonts w:ascii="Times New Roman" w:hAnsi="Times New Roman" w:cs="Times New Roman"/>
          <w:sz w:val="26"/>
          <w:szCs w:val="26"/>
        </w:rPr>
        <w:t xml:space="preserve">строгое соблюдение руководителем учреждения, работниками обязанностей, установленных законодательством, уставом учреждения, иными локальными нормативными актами, должностными инструкциями; </w:t>
      </w:r>
    </w:p>
    <w:p w:rsidR="00A05374" w:rsidRDefault="00A0537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Pr="00A05374">
        <w:rPr>
          <w:rFonts w:ascii="Times New Roman" w:hAnsi="Times New Roman" w:cs="Times New Roman"/>
          <w:sz w:val="26"/>
          <w:szCs w:val="26"/>
        </w:rPr>
        <w:t xml:space="preserve">распределение полномочий приказом о распределении обязанностей между руководителем и заместителями руководителя учреждения; </w:t>
      </w:r>
    </w:p>
    <w:p w:rsidR="00A05374" w:rsidRDefault="00A0537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A05374">
        <w:rPr>
          <w:rFonts w:ascii="Times New Roman" w:hAnsi="Times New Roman" w:cs="Times New Roman"/>
          <w:sz w:val="26"/>
          <w:szCs w:val="26"/>
        </w:rPr>
        <w:t xml:space="preserve"> распределение должностных обязанностей работников таким образом, чтобы исключить конфликт интересов и условия </w:t>
      </w:r>
      <w:r>
        <w:rPr>
          <w:rFonts w:ascii="Times New Roman" w:hAnsi="Times New Roman" w:cs="Times New Roman"/>
          <w:sz w:val="26"/>
          <w:szCs w:val="26"/>
        </w:rPr>
        <w:t xml:space="preserve">его возникновения, возможность </w:t>
      </w:r>
      <w:r w:rsidRPr="00A05374">
        <w:rPr>
          <w:rFonts w:ascii="Times New Roman" w:hAnsi="Times New Roman" w:cs="Times New Roman"/>
          <w:sz w:val="26"/>
          <w:szCs w:val="26"/>
        </w:rPr>
        <w:t xml:space="preserve"> совершения правонарушений и преступлений и осуществления иных противоправных действий при осуществлении уставной деятельности; </w:t>
      </w:r>
    </w:p>
    <w:p w:rsidR="00A05374" w:rsidRDefault="00A0537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Pr="00A05374">
        <w:rPr>
          <w:rFonts w:ascii="Times New Roman" w:hAnsi="Times New Roman" w:cs="Times New Roman"/>
          <w:sz w:val="26"/>
          <w:szCs w:val="26"/>
        </w:rPr>
        <w:t xml:space="preserve">исключение действий, которые приведут к возникновению конфликта интересов: руководитель учреждения и работники должны воздерживаться от участия в совершении операций или сделках, в которые вовлечены лица и (или) организации, с которыми руководитель учреждения и работники либо члены их семей имеют личные связи или финансовые интересы; </w:t>
      </w:r>
    </w:p>
    <w:p w:rsidR="00A05374" w:rsidRDefault="00A0537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05374">
        <w:rPr>
          <w:rFonts w:ascii="Times New Roman" w:hAnsi="Times New Roman" w:cs="Times New Roman"/>
          <w:sz w:val="26"/>
          <w:szCs w:val="26"/>
        </w:rPr>
        <w:t xml:space="preserve">запрет на использование, а также передачу информации, которая составляет служебную или коммерческую тайну, для заключения сделок третьими лицами. </w:t>
      </w:r>
    </w:p>
    <w:p w:rsidR="00A05374" w:rsidRDefault="00A0537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5374">
        <w:rPr>
          <w:rFonts w:ascii="Times New Roman" w:hAnsi="Times New Roman" w:cs="Times New Roman"/>
          <w:sz w:val="26"/>
          <w:szCs w:val="26"/>
        </w:rPr>
        <w:t>5.</w:t>
      </w:r>
      <w:proofErr w:type="gramStart"/>
      <w:r w:rsidRPr="00A05374">
        <w:rPr>
          <w:rFonts w:ascii="Times New Roman" w:hAnsi="Times New Roman" w:cs="Times New Roman"/>
          <w:sz w:val="26"/>
          <w:szCs w:val="26"/>
        </w:rPr>
        <w:t>2.Эффективность</w:t>
      </w:r>
      <w:proofErr w:type="gramEnd"/>
      <w:r w:rsidRPr="00A05374">
        <w:rPr>
          <w:rFonts w:ascii="Times New Roman" w:hAnsi="Times New Roman" w:cs="Times New Roman"/>
          <w:sz w:val="26"/>
          <w:szCs w:val="26"/>
        </w:rPr>
        <w:t xml:space="preserve"> работы по предупреждению и урегулированию конфликта интересов </w:t>
      </w:r>
      <w:r w:rsidRPr="00A05374">
        <w:rPr>
          <w:rFonts w:ascii="Times New Roman" w:hAnsi="Times New Roman" w:cs="Times New Roman"/>
          <w:sz w:val="26"/>
          <w:szCs w:val="26"/>
        </w:rPr>
        <w:lastRenderedPageBreak/>
        <w:t>предполагает полное и своевременное выявление таких конфликтов</w:t>
      </w:r>
      <w:r w:rsidR="00E84524">
        <w:rPr>
          <w:rFonts w:ascii="Times New Roman" w:hAnsi="Times New Roman" w:cs="Times New Roman"/>
          <w:sz w:val="26"/>
          <w:szCs w:val="26"/>
        </w:rPr>
        <w:t>.</w:t>
      </w:r>
    </w:p>
    <w:p w:rsidR="0088504C" w:rsidRDefault="0088504C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6D06" w:rsidRDefault="00E84524" w:rsidP="00DB6D0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06">
        <w:rPr>
          <w:rFonts w:ascii="Times New Roman" w:hAnsi="Times New Roman" w:cs="Times New Roman"/>
          <w:b/>
          <w:sz w:val="28"/>
          <w:szCs w:val="28"/>
        </w:rPr>
        <w:t>6. Обязанности работников учреждения по предотвращению конфликта интересов</w:t>
      </w:r>
    </w:p>
    <w:p w:rsidR="0088504C" w:rsidRDefault="0088504C" w:rsidP="00DB6D06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524">
        <w:rPr>
          <w:rFonts w:ascii="Times New Roman" w:hAnsi="Times New Roman" w:cs="Times New Roman"/>
          <w:sz w:val="26"/>
          <w:szCs w:val="26"/>
        </w:rPr>
        <w:t xml:space="preserve">6.1.В целях предотвращения конфликта </w:t>
      </w:r>
      <w:proofErr w:type="gramStart"/>
      <w:r w:rsidRPr="00E84524">
        <w:rPr>
          <w:rFonts w:ascii="Times New Roman" w:hAnsi="Times New Roman" w:cs="Times New Roman"/>
          <w:sz w:val="26"/>
          <w:szCs w:val="26"/>
        </w:rPr>
        <w:t>интересов  работники</w:t>
      </w:r>
      <w:proofErr w:type="gramEnd"/>
      <w:r w:rsidRPr="00E845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МДОУ </w:t>
      </w:r>
      <w:r w:rsidRPr="00E84524">
        <w:rPr>
          <w:rFonts w:ascii="Times New Roman" w:hAnsi="Times New Roman" w:cs="Times New Roman"/>
          <w:sz w:val="26"/>
          <w:szCs w:val="26"/>
        </w:rPr>
        <w:t>обязаны: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Pr="00E84524">
        <w:rPr>
          <w:rFonts w:ascii="Times New Roman" w:hAnsi="Times New Roman" w:cs="Times New Roman"/>
          <w:sz w:val="26"/>
          <w:szCs w:val="26"/>
        </w:rPr>
        <w:t xml:space="preserve"> исполнять обязанности с учетом разграничения полномочий, установленных локальными нормативными актами учреждения; 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Pr="00E84524">
        <w:rPr>
          <w:rFonts w:ascii="Times New Roman" w:hAnsi="Times New Roman" w:cs="Times New Roman"/>
          <w:sz w:val="26"/>
          <w:szCs w:val="26"/>
        </w:rPr>
        <w:t xml:space="preserve">соблюдать требования законодательства Российской Федерации, устава учреждения, локальных нормативных актов учреждения, настоящего Положения о конфликте интересов; 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Pr="00E84524">
        <w:rPr>
          <w:rFonts w:ascii="Times New Roman" w:hAnsi="Times New Roman" w:cs="Times New Roman"/>
          <w:sz w:val="26"/>
          <w:szCs w:val="26"/>
        </w:rPr>
        <w:t xml:space="preserve"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 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Pr="00E84524">
        <w:rPr>
          <w:rFonts w:ascii="Times New Roman" w:hAnsi="Times New Roman" w:cs="Times New Roman"/>
          <w:sz w:val="26"/>
          <w:szCs w:val="26"/>
        </w:rPr>
        <w:t xml:space="preserve">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форме; 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Pr="00E84524">
        <w:rPr>
          <w:rFonts w:ascii="Times New Roman" w:hAnsi="Times New Roman" w:cs="Times New Roman"/>
          <w:sz w:val="26"/>
          <w:szCs w:val="26"/>
        </w:rPr>
        <w:t>обеспечивать эффективность управления финансовыми, материальными и кадровыми ресурсами учреждения;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Pr="00E84524">
        <w:rPr>
          <w:rFonts w:ascii="Times New Roman" w:hAnsi="Times New Roman" w:cs="Times New Roman"/>
          <w:sz w:val="26"/>
          <w:szCs w:val="26"/>
        </w:rPr>
        <w:t xml:space="preserve"> исключить возможность вовлечения работников</w:t>
      </w:r>
      <w:r>
        <w:rPr>
          <w:rFonts w:ascii="Times New Roman" w:hAnsi="Times New Roman" w:cs="Times New Roman"/>
          <w:sz w:val="26"/>
          <w:szCs w:val="26"/>
        </w:rPr>
        <w:t xml:space="preserve"> МДОУ</w:t>
      </w:r>
      <w:r w:rsidRPr="00E84524">
        <w:rPr>
          <w:rFonts w:ascii="Times New Roman" w:hAnsi="Times New Roman" w:cs="Times New Roman"/>
          <w:sz w:val="26"/>
          <w:szCs w:val="26"/>
        </w:rPr>
        <w:t xml:space="preserve"> в осуществление противоправной деятельности; 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Pr="00E84524">
        <w:rPr>
          <w:rFonts w:ascii="Times New Roman" w:hAnsi="Times New Roman" w:cs="Times New Roman"/>
          <w:sz w:val="26"/>
          <w:szCs w:val="26"/>
        </w:rPr>
        <w:t>своевременно рассматривать достоверность и объективность нег</w:t>
      </w:r>
      <w:r>
        <w:rPr>
          <w:rFonts w:ascii="Times New Roman" w:hAnsi="Times New Roman" w:cs="Times New Roman"/>
          <w:sz w:val="26"/>
          <w:szCs w:val="26"/>
        </w:rPr>
        <w:t xml:space="preserve">ативной информации о МДОУ </w:t>
      </w:r>
      <w:r w:rsidRPr="00E84524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 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Pr="00E84524">
        <w:rPr>
          <w:rFonts w:ascii="Times New Roman" w:hAnsi="Times New Roman" w:cs="Times New Roman"/>
          <w:sz w:val="26"/>
          <w:szCs w:val="26"/>
        </w:rPr>
        <w:t xml:space="preserve">соблюдать нормы делового общения и принципы профессиональной этики в соответствии с Кодексом этики и служебного поведения работников учреждения;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Pr="00E84524">
        <w:rPr>
          <w:rFonts w:ascii="Times New Roman" w:hAnsi="Times New Roman" w:cs="Times New Roman"/>
          <w:sz w:val="26"/>
          <w:szCs w:val="26"/>
        </w:rPr>
        <w:t xml:space="preserve">предоставлять исчерпывающую информацию по вопросам, которые могут стать предметом конфликта интересов; 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Pr="00E84524">
        <w:rPr>
          <w:rFonts w:ascii="Times New Roman" w:hAnsi="Times New Roman" w:cs="Times New Roman"/>
          <w:sz w:val="26"/>
          <w:szCs w:val="26"/>
        </w:rPr>
        <w:t xml:space="preserve">обеспечить своевременное выявление конфликтов интересов на самых ранних стадиях их развития и внимательное отношение к ним со стороны учреждения, руководителя учреждения и работников. 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524">
        <w:rPr>
          <w:rFonts w:ascii="Times New Roman" w:hAnsi="Times New Roman" w:cs="Times New Roman"/>
          <w:sz w:val="26"/>
          <w:szCs w:val="26"/>
        </w:rPr>
        <w:t>6.2.Работники должны без промедления сообщать о любых конфликтах интересов руководителю учреждения и должностному лицу</w:t>
      </w:r>
      <w:r>
        <w:rPr>
          <w:rFonts w:ascii="Times New Roman" w:hAnsi="Times New Roman" w:cs="Times New Roman"/>
          <w:sz w:val="26"/>
          <w:szCs w:val="26"/>
        </w:rPr>
        <w:t>, ответственному за реализацию а</w:t>
      </w:r>
      <w:r w:rsidRPr="00E84524">
        <w:rPr>
          <w:rFonts w:ascii="Times New Roman" w:hAnsi="Times New Roman" w:cs="Times New Roman"/>
          <w:sz w:val="26"/>
          <w:szCs w:val="26"/>
        </w:rPr>
        <w:t xml:space="preserve">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524">
        <w:rPr>
          <w:rFonts w:ascii="Times New Roman" w:hAnsi="Times New Roman" w:cs="Times New Roman"/>
          <w:sz w:val="26"/>
          <w:szCs w:val="26"/>
        </w:rPr>
        <w:t xml:space="preserve">6.3.Работник учреждения, в отношении которого возник спор о конфликте интересов, вправе обратиться к должностному лицу, ответственному за профилактику коррупционных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 </w:t>
      </w:r>
    </w:p>
    <w:p w:rsidR="001C33E0" w:rsidRDefault="00E84524" w:rsidP="0088504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524">
        <w:rPr>
          <w:rFonts w:ascii="Times New Roman" w:hAnsi="Times New Roman" w:cs="Times New Roman"/>
          <w:sz w:val="26"/>
          <w:szCs w:val="26"/>
        </w:rPr>
        <w:t>6.4. Обратиться в Комиссию можно только в письменной форме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8504C" w:rsidRPr="0088504C" w:rsidRDefault="0088504C" w:rsidP="0088504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4524" w:rsidRDefault="00E84524" w:rsidP="00DB6D0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06">
        <w:rPr>
          <w:rFonts w:ascii="Times New Roman" w:hAnsi="Times New Roman" w:cs="Times New Roman"/>
          <w:b/>
          <w:sz w:val="28"/>
          <w:szCs w:val="28"/>
        </w:rPr>
        <w:t>7.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:rsidR="0088504C" w:rsidRPr="00DB6D06" w:rsidRDefault="0088504C" w:rsidP="00DB6D0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524">
        <w:rPr>
          <w:rFonts w:ascii="Times New Roman" w:hAnsi="Times New Roman" w:cs="Times New Roman"/>
          <w:sz w:val="26"/>
          <w:szCs w:val="26"/>
        </w:rPr>
        <w:lastRenderedPageBreak/>
        <w:t xml:space="preserve">7.1. В </w:t>
      </w:r>
      <w:r>
        <w:rPr>
          <w:rFonts w:ascii="Times New Roman" w:hAnsi="Times New Roman" w:cs="Times New Roman"/>
          <w:sz w:val="26"/>
          <w:szCs w:val="26"/>
        </w:rPr>
        <w:t xml:space="preserve">МДОУ </w:t>
      </w:r>
      <w:r w:rsidRPr="00E84524">
        <w:rPr>
          <w:rFonts w:ascii="Times New Roman" w:hAnsi="Times New Roman" w:cs="Times New Roman"/>
          <w:sz w:val="26"/>
          <w:szCs w:val="26"/>
        </w:rPr>
        <w:t>возможно установление различных видов раскрытия конфликта интересов, в том числе: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Pr="00E84524">
        <w:rPr>
          <w:rFonts w:ascii="Times New Roman" w:hAnsi="Times New Roman" w:cs="Times New Roman"/>
          <w:sz w:val="26"/>
          <w:szCs w:val="26"/>
        </w:rPr>
        <w:t xml:space="preserve"> раскрытие сведений о конфликте интересов при приеме на работу;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Pr="00E84524">
        <w:rPr>
          <w:rFonts w:ascii="Times New Roman" w:hAnsi="Times New Roman" w:cs="Times New Roman"/>
          <w:sz w:val="26"/>
          <w:szCs w:val="26"/>
        </w:rPr>
        <w:t xml:space="preserve"> раскрытие сведений о конфликте интересов при назначении на новую должность;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Pr="00E84524">
        <w:rPr>
          <w:rFonts w:ascii="Times New Roman" w:hAnsi="Times New Roman" w:cs="Times New Roman"/>
          <w:sz w:val="26"/>
          <w:szCs w:val="26"/>
        </w:rPr>
        <w:t xml:space="preserve">разовое раскрытие сведений по мере возникновения ситуаций конфликта интересов. 7.2 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524">
        <w:rPr>
          <w:rFonts w:ascii="Times New Roman" w:hAnsi="Times New Roman" w:cs="Times New Roman"/>
          <w:sz w:val="26"/>
          <w:szCs w:val="26"/>
        </w:rPr>
        <w:t>7.3.Урегулирование (устранение) конфликтов интересов осуществляется должностным лицом, ответственным за реализац</w:t>
      </w:r>
      <w:r>
        <w:rPr>
          <w:rFonts w:ascii="Times New Roman" w:hAnsi="Times New Roman" w:cs="Times New Roman"/>
          <w:sz w:val="26"/>
          <w:szCs w:val="26"/>
        </w:rPr>
        <w:t>ию а</w:t>
      </w:r>
      <w:r w:rsidRPr="00E84524">
        <w:rPr>
          <w:rFonts w:ascii="Times New Roman" w:hAnsi="Times New Roman" w:cs="Times New Roman"/>
          <w:sz w:val="26"/>
          <w:szCs w:val="26"/>
        </w:rPr>
        <w:t xml:space="preserve">нтикоррупционной политики. 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524">
        <w:rPr>
          <w:rFonts w:ascii="Times New Roman" w:hAnsi="Times New Roman" w:cs="Times New Roman"/>
          <w:sz w:val="26"/>
          <w:szCs w:val="26"/>
        </w:rPr>
        <w:t xml:space="preserve">7.4. </w:t>
      </w:r>
      <w:r>
        <w:rPr>
          <w:rFonts w:ascii="Times New Roman" w:hAnsi="Times New Roman" w:cs="Times New Roman"/>
          <w:sz w:val="26"/>
          <w:szCs w:val="26"/>
        </w:rPr>
        <w:t xml:space="preserve">МДОУ </w:t>
      </w:r>
      <w:r w:rsidRPr="00E84524">
        <w:rPr>
          <w:rFonts w:ascii="Times New Roman" w:hAnsi="Times New Roman" w:cs="Times New Roman"/>
          <w:sz w:val="26"/>
          <w:szCs w:val="26"/>
        </w:rPr>
        <w:t>берёт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</w:t>
      </w:r>
      <w:r>
        <w:rPr>
          <w:rFonts w:ascii="Times New Roman" w:hAnsi="Times New Roman" w:cs="Times New Roman"/>
          <w:sz w:val="26"/>
          <w:szCs w:val="26"/>
        </w:rPr>
        <w:t xml:space="preserve">ки серьезности возникающих для МДОУ </w:t>
      </w:r>
      <w:r w:rsidRPr="00E84524">
        <w:rPr>
          <w:rFonts w:ascii="Times New Roman" w:hAnsi="Times New Roman" w:cs="Times New Roman"/>
          <w:sz w:val="26"/>
          <w:szCs w:val="26"/>
        </w:rPr>
        <w:t>рисков и выбора наиболее подходящей формы урегулирования конфликта интересов.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84524">
        <w:rPr>
          <w:rFonts w:ascii="Times New Roman" w:hAnsi="Times New Roman" w:cs="Times New Roman"/>
          <w:sz w:val="26"/>
          <w:szCs w:val="26"/>
        </w:rPr>
        <w:t xml:space="preserve"> Следует иметь в</w:t>
      </w:r>
      <w:r>
        <w:rPr>
          <w:rFonts w:ascii="Times New Roman" w:hAnsi="Times New Roman" w:cs="Times New Roman"/>
          <w:sz w:val="26"/>
          <w:szCs w:val="26"/>
        </w:rPr>
        <w:t xml:space="preserve"> виду, что в итоге этой работы к</w:t>
      </w:r>
      <w:r w:rsidRPr="00E84524">
        <w:rPr>
          <w:rFonts w:ascii="Times New Roman" w:hAnsi="Times New Roman" w:cs="Times New Roman"/>
          <w:sz w:val="26"/>
          <w:szCs w:val="26"/>
        </w:rPr>
        <w:t xml:space="preserve">онфликтная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524">
        <w:rPr>
          <w:rFonts w:ascii="Times New Roman" w:hAnsi="Times New Roman" w:cs="Times New Roman"/>
          <w:sz w:val="26"/>
          <w:szCs w:val="26"/>
        </w:rPr>
        <w:t xml:space="preserve">7.5.Конфликтная комиссия также может прийти к выводу, что конфликт интересов имеет место, и использовать различные способы его разрешения. 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524">
        <w:rPr>
          <w:rFonts w:ascii="Times New Roman" w:hAnsi="Times New Roman" w:cs="Times New Roman"/>
          <w:sz w:val="26"/>
          <w:szCs w:val="26"/>
        </w:rPr>
        <w:t xml:space="preserve">7.6.Выбор приемлемых процедур и метода устранения конфликта интересов в каждом конкретном случае зависит от характера самого конфликта.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 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524">
        <w:rPr>
          <w:rFonts w:ascii="Times New Roman" w:hAnsi="Times New Roman" w:cs="Times New Roman"/>
          <w:sz w:val="26"/>
          <w:szCs w:val="26"/>
        </w:rPr>
        <w:t>7.7. Лиц</w:t>
      </w:r>
      <w:r>
        <w:rPr>
          <w:rFonts w:ascii="Times New Roman" w:hAnsi="Times New Roman" w:cs="Times New Roman"/>
          <w:sz w:val="26"/>
          <w:szCs w:val="26"/>
        </w:rPr>
        <w:t>о, ответственное за реализацию а</w:t>
      </w:r>
      <w:r w:rsidRPr="00E84524">
        <w:rPr>
          <w:rFonts w:ascii="Times New Roman" w:hAnsi="Times New Roman" w:cs="Times New Roman"/>
          <w:sz w:val="26"/>
          <w:szCs w:val="26"/>
        </w:rPr>
        <w:t xml:space="preserve">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 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524">
        <w:rPr>
          <w:rFonts w:ascii="Times New Roman" w:hAnsi="Times New Roman" w:cs="Times New Roman"/>
          <w:sz w:val="26"/>
          <w:szCs w:val="26"/>
        </w:rPr>
        <w:t xml:space="preserve">7.8.. Предотвращение или урегулирование конфликта интересов может состоять в: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Pr="00E84524">
        <w:rPr>
          <w:rFonts w:ascii="Times New Roman" w:hAnsi="Times New Roman" w:cs="Times New Roman"/>
          <w:sz w:val="26"/>
          <w:szCs w:val="26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DB6D06" w:rsidRDefault="00DB6D06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="00E84524" w:rsidRPr="00E84524">
        <w:rPr>
          <w:rFonts w:ascii="Times New Roman" w:hAnsi="Times New Roman" w:cs="Times New Roman"/>
          <w:sz w:val="26"/>
          <w:szCs w:val="26"/>
        </w:rPr>
        <w:t xml:space="preserve">временном отстранении работника от должности, если его личные интересы входят в противоречие с трудовыми обязанностями; </w:t>
      </w:r>
    </w:p>
    <w:p w:rsidR="00DB6D06" w:rsidRDefault="00DB6D06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="00E84524" w:rsidRPr="00E84524">
        <w:rPr>
          <w:rFonts w:ascii="Times New Roman" w:hAnsi="Times New Roman" w:cs="Times New Roman"/>
          <w:sz w:val="26"/>
          <w:szCs w:val="26"/>
        </w:rPr>
        <w:t>переводе работника на должность, предусматривающую выполнение трудовых обязанностей, не связанных с конфликтом интересов;</w:t>
      </w:r>
    </w:p>
    <w:p w:rsidR="00DB6D06" w:rsidRDefault="00DB6D06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="00E84524" w:rsidRPr="00E84524">
        <w:rPr>
          <w:rFonts w:ascii="Times New Roman" w:hAnsi="Times New Roman" w:cs="Times New Roman"/>
          <w:sz w:val="26"/>
          <w:szCs w:val="26"/>
        </w:rPr>
        <w:t xml:space="preserve">отказе работника от своего личного интереса, порождающего конфликт с интересами учреждения; </w:t>
      </w:r>
    </w:p>
    <w:p w:rsidR="00DB6D06" w:rsidRDefault="00DB6D06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="00E84524" w:rsidRPr="00E84524">
        <w:rPr>
          <w:rFonts w:ascii="Times New Roman" w:hAnsi="Times New Roman" w:cs="Times New Roman"/>
          <w:sz w:val="26"/>
          <w:szCs w:val="26"/>
        </w:rPr>
        <w:t xml:space="preserve">увольнении работника из учреждения по инициативе работника; </w:t>
      </w:r>
    </w:p>
    <w:p w:rsidR="00DB6D06" w:rsidRDefault="00DB6D06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 w:rsidR="00E84524" w:rsidRPr="00E84524">
        <w:rPr>
          <w:rFonts w:ascii="Times New Roman" w:hAnsi="Times New Roman" w:cs="Times New Roman"/>
          <w:sz w:val="26"/>
          <w:szCs w:val="26"/>
        </w:rPr>
        <w:t xml:space="preserve">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DB6D06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84524">
        <w:rPr>
          <w:rFonts w:ascii="Times New Roman" w:hAnsi="Times New Roman" w:cs="Times New Roman"/>
          <w:sz w:val="26"/>
          <w:szCs w:val="26"/>
        </w:rPr>
        <w:t xml:space="preserve">7.9. В каждом конкретном случае по договоренности учреждения и работника, раскрывшего сведения о конфликте интересов, могут быть найдены иные формы его </w:t>
      </w:r>
      <w:proofErr w:type="gramStart"/>
      <w:r w:rsidRPr="00E84524">
        <w:rPr>
          <w:rFonts w:ascii="Times New Roman" w:hAnsi="Times New Roman" w:cs="Times New Roman"/>
          <w:sz w:val="26"/>
          <w:szCs w:val="26"/>
        </w:rPr>
        <w:t>урегулирования.</w:t>
      </w:r>
      <w:r w:rsidRPr="00DB6D06">
        <w:rPr>
          <w:rFonts w:ascii="Times New Roman" w:hAnsi="Times New Roman" w:cs="Times New Roman"/>
          <w:color w:val="FF0000"/>
          <w:sz w:val="26"/>
          <w:szCs w:val="26"/>
        </w:rPr>
        <w:t>.</w:t>
      </w:r>
      <w:proofErr w:type="gramEnd"/>
      <w:r w:rsidRPr="00DB6D0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84524" w:rsidRDefault="00E84524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524">
        <w:rPr>
          <w:rFonts w:ascii="Times New Roman" w:hAnsi="Times New Roman" w:cs="Times New Roman"/>
          <w:sz w:val="26"/>
          <w:szCs w:val="26"/>
        </w:rPr>
        <w:t>7.10.</w:t>
      </w:r>
      <w:r w:rsidR="00DB6D06">
        <w:rPr>
          <w:rFonts w:ascii="Times New Roman" w:hAnsi="Times New Roman" w:cs="Times New Roman"/>
          <w:sz w:val="26"/>
          <w:szCs w:val="26"/>
        </w:rPr>
        <w:t xml:space="preserve"> </w:t>
      </w:r>
      <w:r w:rsidRPr="00E84524">
        <w:rPr>
          <w:rFonts w:ascii="Times New Roman" w:hAnsi="Times New Roman" w:cs="Times New Roman"/>
          <w:sz w:val="26"/>
          <w:szCs w:val="26"/>
        </w:rPr>
        <w:t xml:space="preserve">При разрешении имеющегося конфликта интересов следует выбрать наиболее </w:t>
      </w:r>
      <w:r w:rsidRPr="00E84524">
        <w:rPr>
          <w:rFonts w:ascii="Times New Roman" w:hAnsi="Times New Roman" w:cs="Times New Roman"/>
          <w:sz w:val="26"/>
          <w:szCs w:val="26"/>
        </w:rPr>
        <w:lastRenderedPageBreak/>
        <w:t>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88504C" w:rsidRDefault="0088504C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6D06" w:rsidRDefault="00DB6D06" w:rsidP="00DB6D0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06">
        <w:rPr>
          <w:rFonts w:ascii="Times New Roman" w:hAnsi="Times New Roman" w:cs="Times New Roman"/>
          <w:b/>
          <w:sz w:val="28"/>
          <w:szCs w:val="28"/>
        </w:rPr>
        <w:t>8. Определение лиц, ответственных за прием сведений о возникшем (имеющемся) конфликте интересов и рассмотрение этих сведений.</w:t>
      </w:r>
    </w:p>
    <w:p w:rsidR="0088504C" w:rsidRPr="00DB6D06" w:rsidRDefault="0088504C" w:rsidP="00DB6D0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D06" w:rsidRDefault="00DB6D06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D06">
        <w:rPr>
          <w:rFonts w:ascii="Times New Roman" w:hAnsi="Times New Roman" w:cs="Times New Roman"/>
          <w:sz w:val="26"/>
          <w:szCs w:val="26"/>
        </w:rPr>
        <w:t xml:space="preserve"> 8.1. Ответственным за прием сведений о возникающих (имеющихся) конфликтах и</w:t>
      </w:r>
      <w:r>
        <w:rPr>
          <w:rFonts w:ascii="Times New Roman" w:hAnsi="Times New Roman" w:cs="Times New Roman"/>
          <w:sz w:val="26"/>
          <w:szCs w:val="26"/>
        </w:rPr>
        <w:t>нтересов является председатель к</w:t>
      </w:r>
      <w:r w:rsidRPr="00DB6D06">
        <w:rPr>
          <w:rFonts w:ascii="Times New Roman" w:hAnsi="Times New Roman" w:cs="Times New Roman"/>
          <w:sz w:val="26"/>
          <w:szCs w:val="26"/>
        </w:rPr>
        <w:t>онфликтной комиссии (должностное лицо, ответственное за противодействие коррупции в учреждении -</w:t>
      </w:r>
      <w:r>
        <w:rPr>
          <w:rFonts w:ascii="Times New Roman" w:hAnsi="Times New Roman" w:cs="Times New Roman"/>
          <w:sz w:val="26"/>
          <w:szCs w:val="26"/>
        </w:rPr>
        <w:t xml:space="preserve"> заведующий</w:t>
      </w:r>
      <w:r w:rsidRPr="00DB6D06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DB6D06" w:rsidRDefault="00DB6D06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</w:t>
      </w:r>
      <w:r w:rsidRPr="00DB6D06">
        <w:rPr>
          <w:rFonts w:ascii="Times New Roman" w:hAnsi="Times New Roman" w:cs="Times New Roman"/>
          <w:sz w:val="26"/>
          <w:szCs w:val="26"/>
        </w:rPr>
        <w:t xml:space="preserve">. МДОУ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DB6D06" w:rsidRDefault="00DB6D06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</w:t>
      </w:r>
      <w:r w:rsidRPr="00DB6D06">
        <w:rPr>
          <w:rFonts w:ascii="Times New Roman" w:hAnsi="Times New Roman" w:cs="Times New Roman"/>
          <w:sz w:val="26"/>
          <w:szCs w:val="26"/>
        </w:rPr>
        <w:t xml:space="preserve"> Поступившая информация должна быть тщательно проверена уполномоченным на это должностным лицом с целью оценки серьезности возникающих для МДОУ рисков и выбора наиболее подходящей формы урегулирования конфликта интересов.</w:t>
      </w:r>
    </w:p>
    <w:p w:rsidR="00DB6D06" w:rsidRPr="00DB6D06" w:rsidRDefault="00DB6D06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6D06" w:rsidRDefault="00DB6D06" w:rsidP="00DB6D0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06">
        <w:rPr>
          <w:rFonts w:ascii="Times New Roman" w:hAnsi="Times New Roman" w:cs="Times New Roman"/>
          <w:b/>
          <w:sz w:val="28"/>
          <w:szCs w:val="28"/>
        </w:rPr>
        <w:t>9. Ответственность работников учреждения за несоблюдение положения о конфликте интересов.</w:t>
      </w:r>
    </w:p>
    <w:p w:rsidR="0088504C" w:rsidRPr="00DB6D06" w:rsidRDefault="0088504C" w:rsidP="00DB6D0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D06" w:rsidRDefault="00DB6D06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D06">
        <w:rPr>
          <w:rFonts w:ascii="Times New Roman" w:hAnsi="Times New Roman" w:cs="Times New Roman"/>
          <w:sz w:val="26"/>
          <w:szCs w:val="26"/>
        </w:rPr>
        <w:t xml:space="preserve">9.1. Для предотвращения конфликта интересов работникам учреждения необходимо следовать Кодексу профессиональной этики и служебного поведения работников учреждения. </w:t>
      </w:r>
    </w:p>
    <w:p w:rsidR="00DB6D06" w:rsidRDefault="00DB6D06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D06">
        <w:rPr>
          <w:rFonts w:ascii="Times New Roman" w:hAnsi="Times New Roman" w:cs="Times New Roman"/>
          <w:sz w:val="26"/>
          <w:szCs w:val="26"/>
        </w:rPr>
        <w:t>9.2. В случае возникновения у работника личной заинтересованности, он обязан доложить об этом</w:t>
      </w:r>
      <w:r>
        <w:rPr>
          <w:rFonts w:ascii="Times New Roman" w:hAnsi="Times New Roman" w:cs="Times New Roman"/>
          <w:sz w:val="26"/>
          <w:szCs w:val="26"/>
        </w:rPr>
        <w:t xml:space="preserve"> заведующему </w:t>
      </w:r>
      <w:r w:rsidRPr="00DB6D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МДОУ</w:t>
      </w:r>
      <w:r w:rsidRPr="00DB6D06">
        <w:rPr>
          <w:rFonts w:ascii="Times New Roman" w:hAnsi="Times New Roman" w:cs="Times New Roman"/>
          <w:sz w:val="26"/>
          <w:szCs w:val="26"/>
        </w:rPr>
        <w:t>.</w:t>
      </w:r>
    </w:p>
    <w:p w:rsidR="00DB6D06" w:rsidRPr="00DB6D06" w:rsidRDefault="00DB6D06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D06">
        <w:rPr>
          <w:rFonts w:ascii="Times New Roman" w:hAnsi="Times New Roman" w:cs="Times New Roman"/>
          <w:sz w:val="26"/>
          <w:szCs w:val="26"/>
        </w:rPr>
        <w:t xml:space="preserve"> 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Российской Федерации может быть расторгнут трудовой договор.</w:t>
      </w:r>
    </w:p>
    <w:p w:rsidR="00DB6D06" w:rsidRPr="00DB6D06" w:rsidRDefault="00DB6D06" w:rsidP="00DB6D0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B6D06" w:rsidRPr="00DB6D06" w:rsidSect="00981820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7F73"/>
    <w:rsid w:val="000D46C9"/>
    <w:rsid w:val="000F56AD"/>
    <w:rsid w:val="001C33E0"/>
    <w:rsid w:val="00212D89"/>
    <w:rsid w:val="00230752"/>
    <w:rsid w:val="00447F73"/>
    <w:rsid w:val="005B67D4"/>
    <w:rsid w:val="0088504C"/>
    <w:rsid w:val="00981820"/>
    <w:rsid w:val="00986E30"/>
    <w:rsid w:val="00A05374"/>
    <w:rsid w:val="00A65962"/>
    <w:rsid w:val="00B1535C"/>
    <w:rsid w:val="00CE15D7"/>
    <w:rsid w:val="00DB6D06"/>
    <w:rsid w:val="00E84524"/>
    <w:rsid w:val="00EC667D"/>
    <w:rsid w:val="00F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6F3C"/>
  <w15:docId w15:val="{D7C3C886-1E02-4FAA-A2A3-384F7C20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7">
    <w:name w:val="Style7"/>
    <w:basedOn w:val="a"/>
    <w:uiPriority w:val="99"/>
    <w:rsid w:val="00447F73"/>
    <w:pPr>
      <w:widowControl w:val="0"/>
      <w:autoSpaceDE w:val="0"/>
      <w:autoSpaceDN w:val="0"/>
      <w:adjustRightInd w:val="0"/>
      <w:spacing w:after="0" w:line="259" w:lineRule="exact"/>
      <w:ind w:firstLine="456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uiPriority w:val="99"/>
    <w:rsid w:val="00447F73"/>
    <w:rPr>
      <w:rFonts w:ascii="Arial" w:hAnsi="Arial"/>
      <w:sz w:val="20"/>
    </w:rPr>
  </w:style>
  <w:style w:type="paragraph" w:customStyle="1" w:styleId="Style3">
    <w:name w:val="Style3"/>
    <w:basedOn w:val="a"/>
    <w:uiPriority w:val="99"/>
    <w:rsid w:val="00447F73"/>
    <w:pPr>
      <w:widowControl w:val="0"/>
      <w:autoSpaceDE w:val="0"/>
      <w:autoSpaceDN w:val="0"/>
      <w:adjustRightInd w:val="0"/>
      <w:spacing w:after="0" w:line="254" w:lineRule="exact"/>
      <w:ind w:hanging="283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447F73"/>
    <w:rPr>
      <w:rFonts w:ascii="Arial" w:hAnsi="Arial"/>
      <w:b/>
      <w:spacing w:val="-10"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FE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4ED1B-A93A-4998-978A-05C21B1C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79606</cp:lastModifiedBy>
  <cp:revision>13</cp:revision>
  <cp:lastPrinted>2022-01-20T09:56:00Z</cp:lastPrinted>
  <dcterms:created xsi:type="dcterms:W3CDTF">2021-06-12T10:23:00Z</dcterms:created>
  <dcterms:modified xsi:type="dcterms:W3CDTF">2022-01-20T09:56:00Z</dcterms:modified>
</cp:coreProperties>
</file>